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4"/>
        <w:gridCol w:w="54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D83C68" w:rsidP="0076680D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</w:t>
            </w:r>
            <w:r w:rsidR="0076680D">
              <w:rPr>
                <w:color w:val="000000"/>
                <w:sz w:val="20"/>
                <w:szCs w:val="20"/>
                <w:lang w:val="en-US"/>
              </w:rPr>
              <w:t xml:space="preserve">385 </w:t>
            </w:r>
            <w:r w:rsidR="00C17331">
              <w:rPr>
                <w:color w:val="000000"/>
                <w:sz w:val="20"/>
                <w:szCs w:val="20"/>
                <w:lang w:val="en-US"/>
              </w:rPr>
              <w:t xml:space="preserve">Laboratory </w:t>
            </w:r>
            <w:r w:rsidR="0076680D">
              <w:rPr>
                <w:color w:val="000000"/>
                <w:sz w:val="20"/>
                <w:szCs w:val="20"/>
                <w:lang w:val="en-US"/>
              </w:rPr>
              <w:t>Management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76680D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6680D" w:rsidRDefault="0076680D" w:rsidP="0074081A">
            <w:pPr>
              <w:rPr>
                <w:sz w:val="20"/>
                <w:szCs w:val="20"/>
                <w:lang w:val="en-US"/>
              </w:rPr>
            </w:pP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. 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73069" w:rsidRDefault="00800488" w:rsidP="00E73069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6680D" w:rsidRPr="00BF65A7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Richarson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J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Risk Analysis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Monitoring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>,</w:t>
            </w:r>
          </w:p>
          <w:p w:rsidR="0076680D" w:rsidRPr="00BF65A7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Tolley’health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Handbook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>, 1998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76680D" w:rsidRPr="00BF65A7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Protection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Agency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( EPA), </w:t>
            </w:r>
          </w:p>
          <w:p w:rsidR="0076680D" w:rsidRPr="0076680D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US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Regulation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40 CFR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part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68</w:t>
            </w:r>
            <w:r>
              <w:rPr>
                <w:sz w:val="20"/>
                <w:szCs w:val="20"/>
                <w:shd w:val="clear" w:color="auto" w:fill="FFFFFF"/>
              </w:rPr>
              <w:t xml:space="preserve"> “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Proposed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Rule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, Risk Management Programs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Accidental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Release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Prevention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”,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EPA,Washington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DC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1983. </w:t>
            </w:r>
          </w:p>
          <w:p w:rsidR="00800488" w:rsidRPr="0076680D" w:rsidRDefault="0076680D" w:rsidP="0076680D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76680D">
              <w:rPr>
                <w:sz w:val="20"/>
                <w:szCs w:val="20"/>
                <w:shd w:val="clear" w:color="auto" w:fill="FFFFFF"/>
              </w:rPr>
              <w:t>TSEN ISO 17025, 2010 MSDS Form</w:t>
            </w:r>
            <w:r>
              <w:rPr>
                <w:sz w:val="20"/>
                <w:szCs w:val="20"/>
                <w:shd w:val="clear" w:color="auto" w:fill="FFFFFF"/>
              </w:rPr>
              <w:t>s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F414B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17331" w:rsidRDefault="00C17331" w:rsidP="00C17331">
            <w:pPr>
              <w:rPr>
                <w:sz w:val="20"/>
                <w:szCs w:val="20"/>
                <w:lang w:val="en-US"/>
              </w:rPr>
            </w:pP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C1733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17331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proofErr w:type="gramStart"/>
            <w:r w:rsidRPr="00C17331">
              <w:rPr>
                <w:sz w:val="20"/>
                <w:szCs w:val="20"/>
                <w:shd w:val="clear" w:color="auto" w:fill="FFFFFF"/>
              </w:rPr>
              <w:t>..</w:t>
            </w:r>
            <w:proofErr w:type="gram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76680D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D83C68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D83C6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36C27" w:rsidRDefault="00036C27" w:rsidP="00036C27">
            <w:pPr>
              <w:pStyle w:val="ListeParagraf"/>
              <w:ind w:left="94" w:hanging="15"/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introduce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management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gain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ability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serve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as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Responsible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give</w:t>
            </w:r>
            <w:proofErr w:type="spellEnd"/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</w:rPr>
              <w:t>information</w:t>
            </w:r>
            <w:proofErr w:type="spellEnd"/>
            <w:r w:rsidRPr="00994044">
              <w:rPr>
                <w:sz w:val="20"/>
                <w:szCs w:val="20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</w:rPr>
              <w:t>about</w:t>
            </w:r>
            <w:proofErr w:type="spellEnd"/>
            <w:r w:rsidRPr="00994044">
              <w:rPr>
                <w:sz w:val="20"/>
                <w:szCs w:val="20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(MSDS ),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first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 xml:space="preserve"> (TS EN ISO 17025).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6680D" w:rsidRPr="0076680D" w:rsidRDefault="0076680D" w:rsidP="0076680D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Importance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engineering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management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800488" w:rsidRPr="0076680D" w:rsidRDefault="0076680D" w:rsidP="0076680D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provide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an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approach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fire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engineering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17331" w:rsidRDefault="00800488" w:rsidP="0074081A">
            <w:pPr>
              <w:rPr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mode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delivery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="00D01E9F">
              <w:rPr>
                <w:sz w:val="20"/>
                <w:szCs w:val="20"/>
                <w:shd w:val="clear" w:color="auto" w:fill="FFFFFF"/>
              </w:rPr>
              <w:t>f</w:t>
            </w:r>
            <w:r w:rsidR="00D01E9F" w:rsidRPr="00F4444F">
              <w:rPr>
                <w:sz w:val="20"/>
                <w:szCs w:val="20"/>
                <w:shd w:val="clear" w:color="auto" w:fill="FFFFFF"/>
              </w:rPr>
              <w:t>ace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="00D01E9F" w:rsidRPr="00F4444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01E9F" w:rsidRPr="00F4444F">
              <w:rPr>
                <w:sz w:val="20"/>
                <w:szCs w:val="20"/>
                <w:shd w:val="clear" w:color="auto" w:fill="FFFFFF"/>
              </w:rPr>
              <w:t>face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76680D" w:rsidRPr="0076680D" w:rsidRDefault="006470BF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C17331" w:rsidRPr="0076680D">
              <w:rPr>
                <w:sz w:val="20"/>
                <w:szCs w:val="20"/>
                <w:lang w:val="en-US"/>
              </w:rPr>
              <w:t>.</w:t>
            </w:r>
            <w:r w:rsidRPr="0076680D">
              <w:rPr>
                <w:sz w:val="20"/>
                <w:szCs w:val="20"/>
                <w:lang w:val="en-US"/>
              </w:rPr>
              <w:t xml:space="preserve">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calibration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</w:p>
          <w:p w:rsidR="00C17331" w:rsidRPr="0076680D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2.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calibration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</w:p>
          <w:p w:rsidR="0076680D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 xml:space="preserve">3. Week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calibration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</w:p>
          <w:p w:rsidR="00C17331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4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calibration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equipment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conditions</w:t>
            </w:r>
            <w:proofErr w:type="spellEnd"/>
          </w:p>
          <w:p w:rsidR="00C17331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5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C17331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6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C17331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7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76680D" w:rsidRPr="0076680D" w:rsidRDefault="002050B6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8</w:t>
            </w:r>
            <w:r w:rsidR="00C17331" w:rsidRPr="0076680D">
              <w:rPr>
                <w:sz w:val="20"/>
                <w:szCs w:val="20"/>
                <w:lang w:val="en-US"/>
              </w:rPr>
              <w:t xml:space="preserve">. </w:t>
            </w:r>
            <w:r w:rsidR="00F64F82" w:rsidRPr="0076680D">
              <w:rPr>
                <w:sz w:val="20"/>
                <w:szCs w:val="20"/>
                <w:lang w:val="en-US"/>
              </w:rPr>
              <w:t xml:space="preserve"> </w:t>
            </w:r>
            <w:r w:rsidR="00F64F82" w:rsidRPr="0076680D">
              <w:rPr>
                <w:sz w:val="20"/>
                <w:szCs w:val="20"/>
                <w:lang w:val="en-US"/>
              </w:rPr>
              <w:t>Week</w:t>
            </w:r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="00F64F82"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="00F64F82"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C17331" w:rsidRPr="0076680D" w:rsidRDefault="0076680D" w:rsidP="0076680D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9.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uncertainty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calculations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validation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operating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Material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Data </w:t>
            </w:r>
            <w:proofErr w:type="spellStart"/>
            <w:proofErr w:type="gramStart"/>
            <w:r w:rsidRPr="0076680D">
              <w:rPr>
                <w:sz w:val="20"/>
                <w:szCs w:val="20"/>
                <w:shd w:val="clear" w:color="auto" w:fill="FFFFFF"/>
              </w:rPr>
              <w:t>Sheet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76680D">
              <w:rPr>
                <w:sz w:val="20"/>
                <w:szCs w:val="20"/>
                <w:shd w:val="clear" w:color="auto" w:fill="FFFFFF"/>
              </w:rPr>
              <w:t>MSDS ),</w:t>
            </w:r>
          </w:p>
          <w:p w:rsidR="00C17331" w:rsidRPr="0076680D" w:rsidRDefault="0076680D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lastRenderedPageBreak/>
              <w:t>10</w:t>
            </w:r>
            <w:r w:rsidR="00C17331" w:rsidRPr="0076680D">
              <w:rPr>
                <w:sz w:val="20"/>
                <w:szCs w:val="20"/>
                <w:lang w:val="en-US"/>
              </w:rPr>
              <w:t>. Week</w:t>
            </w:r>
            <w:r w:rsidR="00C17331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, First </w:t>
            </w:r>
            <w:proofErr w:type="spellStart"/>
            <w:proofErr w:type="gramStart"/>
            <w:r w:rsidRPr="0076680D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,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proofErr w:type="gramEnd"/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6680D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Pr="0076680D">
              <w:rPr>
                <w:sz w:val="20"/>
                <w:szCs w:val="20"/>
                <w:shd w:val="clear" w:color="auto" w:fill="FFFFFF"/>
              </w:rPr>
              <w:t xml:space="preserve"> (TS EN ISO 17025),</w:t>
            </w:r>
          </w:p>
          <w:p w:rsidR="00C17331" w:rsidRPr="0076680D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76680D" w:rsidRPr="0076680D">
              <w:rPr>
                <w:sz w:val="20"/>
                <w:szCs w:val="20"/>
                <w:lang w:val="en-US"/>
              </w:rPr>
              <w:t>1</w:t>
            </w:r>
            <w:r w:rsidRPr="0076680D">
              <w:rPr>
                <w:sz w:val="20"/>
                <w:szCs w:val="20"/>
                <w:lang w:val="en-US"/>
              </w:rPr>
              <w:t>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First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,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(TS EN ISO 17025),</w:t>
            </w:r>
          </w:p>
          <w:p w:rsidR="00C17331" w:rsidRPr="0076680D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76680D" w:rsidRPr="0076680D">
              <w:rPr>
                <w:sz w:val="20"/>
                <w:szCs w:val="20"/>
                <w:lang w:val="en-US"/>
              </w:rPr>
              <w:t>2</w:t>
            </w:r>
            <w:r w:rsidRPr="0076680D">
              <w:rPr>
                <w:sz w:val="20"/>
                <w:szCs w:val="20"/>
                <w:lang w:val="en-US"/>
              </w:rPr>
              <w:t>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, First </w:t>
            </w:r>
            <w:proofErr w:type="spellStart"/>
            <w:proofErr w:type="gramStart"/>
            <w:r w:rsidR="0076680D" w:rsidRPr="0076680D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,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proofErr w:type="gram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(TS EN ISO 17025),</w:t>
            </w:r>
          </w:p>
          <w:p w:rsidR="00C17331" w:rsidRPr="0076680D" w:rsidRDefault="00C17331" w:rsidP="0074081A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2050B6" w:rsidRPr="0076680D">
              <w:rPr>
                <w:sz w:val="20"/>
                <w:szCs w:val="20"/>
                <w:lang w:val="en-US"/>
              </w:rPr>
              <w:t>3</w:t>
            </w:r>
            <w:r w:rsidRPr="0076680D">
              <w:rPr>
                <w:sz w:val="20"/>
                <w:szCs w:val="20"/>
                <w:lang w:val="en-US"/>
              </w:rPr>
              <w:t xml:space="preserve">. </w:t>
            </w:r>
            <w:r w:rsidR="00F64F82" w:rsidRPr="0076680D">
              <w:rPr>
                <w:sz w:val="20"/>
                <w:szCs w:val="20"/>
                <w:lang w:val="en-US"/>
              </w:rPr>
              <w:t xml:space="preserve"> </w:t>
            </w:r>
            <w:r w:rsidR="00F64F82" w:rsidRPr="0076680D">
              <w:rPr>
                <w:sz w:val="20"/>
                <w:szCs w:val="20"/>
                <w:lang w:val="en-US"/>
              </w:rPr>
              <w:t>Week</w:t>
            </w:r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waste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collection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storage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disposal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, First </w:t>
            </w:r>
            <w:proofErr w:type="spellStart"/>
            <w:proofErr w:type="gramStart"/>
            <w:r w:rsidR="00F64F82" w:rsidRPr="0076680D">
              <w:rPr>
                <w:sz w:val="20"/>
                <w:szCs w:val="20"/>
                <w:shd w:val="clear" w:color="auto" w:fill="FFFFFF"/>
              </w:rPr>
              <w:t>Aid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,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Laboratory</w:t>
            </w:r>
            <w:proofErr w:type="spellEnd"/>
            <w:proofErr w:type="gram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4F82" w:rsidRPr="0076680D">
              <w:rPr>
                <w:sz w:val="20"/>
                <w:szCs w:val="20"/>
                <w:shd w:val="clear" w:color="auto" w:fill="FFFFFF"/>
              </w:rPr>
              <w:t>Accreditation</w:t>
            </w:r>
            <w:proofErr w:type="spellEnd"/>
            <w:r w:rsidR="00F64F82" w:rsidRPr="0076680D">
              <w:rPr>
                <w:sz w:val="20"/>
                <w:szCs w:val="20"/>
                <w:shd w:val="clear" w:color="auto" w:fill="FFFFFF"/>
              </w:rPr>
              <w:t xml:space="preserve"> (TS EN ISO 17025),</w:t>
            </w:r>
            <w:bookmarkStart w:id="0" w:name="_GoBack"/>
            <w:bookmarkEnd w:id="0"/>
          </w:p>
          <w:p w:rsidR="00800488" w:rsidRPr="000F6017" w:rsidRDefault="00C17331" w:rsidP="000F6017">
            <w:pPr>
              <w:pStyle w:val="ListeParagraf"/>
              <w:ind w:left="363" w:hanging="284"/>
              <w:rPr>
                <w:sz w:val="20"/>
                <w:szCs w:val="20"/>
                <w:shd w:val="clear" w:color="auto" w:fill="FFFFFF"/>
              </w:rPr>
            </w:pPr>
            <w:r w:rsidRPr="0076680D">
              <w:rPr>
                <w:sz w:val="20"/>
                <w:szCs w:val="20"/>
                <w:lang w:val="en-US"/>
              </w:rPr>
              <w:t>1</w:t>
            </w:r>
            <w:r w:rsidR="002050B6" w:rsidRPr="0076680D">
              <w:rPr>
                <w:sz w:val="20"/>
                <w:szCs w:val="20"/>
                <w:lang w:val="en-US"/>
              </w:rPr>
              <w:t>4</w:t>
            </w:r>
            <w:r w:rsidRPr="0076680D">
              <w:rPr>
                <w:sz w:val="20"/>
                <w:szCs w:val="20"/>
                <w:lang w:val="en-US"/>
              </w:rPr>
              <w:t>. Week</w:t>
            </w:r>
            <w:r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76680D" w:rsidRPr="007668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6680D" w:rsidRPr="0076680D">
              <w:rPr>
                <w:sz w:val="20"/>
                <w:szCs w:val="20"/>
                <w:shd w:val="clear" w:color="auto" w:fill="FFFFFF"/>
              </w:rPr>
              <w:t>Presentations</w:t>
            </w:r>
            <w:proofErr w:type="spellEnd"/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76680D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76680D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  <w:r w:rsidR="002050B6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76680D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76680D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050B6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7"/>
              <w:gridCol w:w="758"/>
              <w:gridCol w:w="846"/>
              <w:gridCol w:w="987"/>
            </w:tblGrid>
            <w:tr w:rsidR="009C7A93" w:rsidRPr="00831B93" w:rsidTr="001244C2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F64F8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64F8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64F8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F64F8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F601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0F601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1244C2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244C2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3,36</w:t>
                  </w:r>
                </w:p>
              </w:tc>
            </w:tr>
            <w:tr w:rsidR="001244C2" w:rsidRPr="00831B93" w:rsidTr="001244C2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44C2" w:rsidRPr="00831B93" w:rsidRDefault="001244C2" w:rsidP="00F64F8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1244C2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44C2" w:rsidRPr="003F5AB5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9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755"/>
              <w:gridCol w:w="335"/>
              <w:gridCol w:w="285"/>
              <w:gridCol w:w="285"/>
              <w:gridCol w:w="335"/>
              <w:gridCol w:w="335"/>
            </w:tblGrid>
            <w:tr w:rsidR="00800488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C0AFB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7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EC0AFB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C0AFB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A1DC1" w:rsidRPr="00831B93" w:rsidTr="009A1DC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7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EC0AFB" w:rsidRDefault="009A1DC1" w:rsidP="00F64F8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C0AFB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lastRenderedPageBreak/>
                    <w:t>engineering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C0AFB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EC0AFB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1DC1" w:rsidRPr="00BF65A7" w:rsidRDefault="009A1DC1" w:rsidP="00F64F8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E73069" w:rsidRPr="00615B90" w:rsidRDefault="00E73069" w:rsidP="00E73069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15B90">
              <w:rPr>
                <w:sz w:val="20"/>
                <w:szCs w:val="20"/>
                <w:shd w:val="clear" w:color="auto" w:fill="FFFFFF"/>
              </w:rPr>
              <w:t>Prof. Dr. Atilla MURATHAN,</w:t>
            </w:r>
            <w:r>
              <w:rPr>
                <w:sz w:val="20"/>
                <w:szCs w:val="20"/>
                <w:shd w:val="clear" w:color="auto" w:fill="FFFFFF"/>
              </w:rPr>
              <w:t xml:space="preserve"> murathan@gazi.edu.tr</w:t>
            </w:r>
            <w:r w:rsidRPr="00615B90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800488" w:rsidRPr="00E07E8B" w:rsidRDefault="00E73069" w:rsidP="00E73069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15B90">
              <w:rPr>
                <w:sz w:val="20"/>
                <w:szCs w:val="20"/>
                <w:shd w:val="clear" w:color="auto" w:fill="FFFFFF"/>
              </w:rPr>
              <w:t>Prof. Dr. Ayşe MURATHAN</w:t>
            </w:r>
            <w:r>
              <w:rPr>
                <w:sz w:val="20"/>
                <w:szCs w:val="20"/>
                <w:shd w:val="clear" w:color="auto" w:fill="FFFFFF"/>
              </w:rPr>
              <w:t>,</w:t>
            </w:r>
            <w:r w:rsidRPr="00615B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amurathan@gazi.edu.tr</w:t>
            </w:r>
          </w:p>
        </w:tc>
      </w:tr>
    </w:tbl>
    <w:p w:rsidR="00831005" w:rsidRPr="00831B93" w:rsidRDefault="00F64F82">
      <w:pPr>
        <w:rPr>
          <w:lang w:val="en-US"/>
        </w:rPr>
      </w:pPr>
    </w:p>
    <w:sectPr w:rsidR="00831005" w:rsidRPr="00831B93" w:rsidSect="0009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944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50941"/>
    <w:multiLevelType w:val="hybridMultilevel"/>
    <w:tmpl w:val="DDD4A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93352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E3CEF"/>
    <w:multiLevelType w:val="hybridMultilevel"/>
    <w:tmpl w:val="98568B9E"/>
    <w:lvl w:ilvl="0" w:tplc="7E90BEA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36C27"/>
    <w:rsid w:val="000720C3"/>
    <w:rsid w:val="00094B57"/>
    <w:rsid w:val="000D51FF"/>
    <w:rsid w:val="000F6017"/>
    <w:rsid w:val="001244C2"/>
    <w:rsid w:val="002050B6"/>
    <w:rsid w:val="00283F22"/>
    <w:rsid w:val="00284921"/>
    <w:rsid w:val="003A78CB"/>
    <w:rsid w:val="00536BE8"/>
    <w:rsid w:val="005F207A"/>
    <w:rsid w:val="006470BF"/>
    <w:rsid w:val="006842CE"/>
    <w:rsid w:val="007032D9"/>
    <w:rsid w:val="00724E19"/>
    <w:rsid w:val="0075466A"/>
    <w:rsid w:val="0076680D"/>
    <w:rsid w:val="007922AC"/>
    <w:rsid w:val="00800488"/>
    <w:rsid w:val="00831B93"/>
    <w:rsid w:val="009039E3"/>
    <w:rsid w:val="009126FE"/>
    <w:rsid w:val="00922A7F"/>
    <w:rsid w:val="00927F56"/>
    <w:rsid w:val="00964B26"/>
    <w:rsid w:val="009A1DC1"/>
    <w:rsid w:val="009B4B71"/>
    <w:rsid w:val="009C68A9"/>
    <w:rsid w:val="009C7A93"/>
    <w:rsid w:val="00AD1AE2"/>
    <w:rsid w:val="00AD460D"/>
    <w:rsid w:val="00B526C8"/>
    <w:rsid w:val="00B75D5D"/>
    <w:rsid w:val="00BD126D"/>
    <w:rsid w:val="00BE4599"/>
    <w:rsid w:val="00C17331"/>
    <w:rsid w:val="00C76596"/>
    <w:rsid w:val="00CB1549"/>
    <w:rsid w:val="00CC5897"/>
    <w:rsid w:val="00CE51EF"/>
    <w:rsid w:val="00D01E9F"/>
    <w:rsid w:val="00D83C68"/>
    <w:rsid w:val="00DD236A"/>
    <w:rsid w:val="00DE105B"/>
    <w:rsid w:val="00DE47C3"/>
    <w:rsid w:val="00DF1F77"/>
    <w:rsid w:val="00E07E8B"/>
    <w:rsid w:val="00E56291"/>
    <w:rsid w:val="00E73069"/>
    <w:rsid w:val="00EB42BC"/>
    <w:rsid w:val="00EF414B"/>
    <w:rsid w:val="00F36A4E"/>
    <w:rsid w:val="00F64F82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2622D3-B680-471A-BC7B-4B7A4264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Emrullah</cp:lastModifiedBy>
  <cp:revision>5</cp:revision>
  <dcterms:created xsi:type="dcterms:W3CDTF">2018-06-05T12:02:00Z</dcterms:created>
  <dcterms:modified xsi:type="dcterms:W3CDTF">2018-08-14T21:41:00Z</dcterms:modified>
</cp:coreProperties>
</file>